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bCs/>
        </w:rPr>
      </w:pPr>
      <w:bookmarkStart w:id="0" w:name="_Hlk192504075"/>
      <w:r>
        <w:rPr>
          <w:b/>
          <w:bCs/>
        </w:rPr>
        <w:t>PREFEITURA MUNICIPAL DE VILA BELA DA SS. TRINDADE - MT</w:t>
      </w:r>
    </w:p>
    <w:p>
      <w:pPr>
        <w:pStyle w:val="NoSpacing"/>
        <w:jc w:val="center"/>
        <w:rPr>
          <w:b/>
          <w:bCs/>
        </w:rPr>
      </w:pPr>
      <w:bookmarkStart w:id="1" w:name="_Hlk192504075"/>
      <w:r>
        <w:rPr>
          <w:b/>
          <w:bCs/>
        </w:rPr>
        <w:t>SECRETARIA DE ADMINISTRAÇÃO E FAZENDA</w:t>
      </w:r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NÃO HOUVE MOVIMENTAÇÃO </w:t>
      </w:r>
      <w:r>
        <w:rPr/>
        <w:t>ENTRE OS MESES DE JANEIRO E DEZEMBRO DE 2022</w:t>
      </w:r>
      <w:r>
        <w:rPr/>
        <w:t>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73" w:bottom="141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lineRule="auto" w:line="240" w:before="0" w:after="0"/>
      <w:jc w:val="center"/>
      <w:outlineLvl w:val="0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_____________________________________________________________________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CNPJ: 03.214.160/0001-21 – Município de Vila Bela da Ss. Trindade - MT</w:t>
    </w:r>
  </w:p>
  <w:p>
    <w:pPr>
      <w:pStyle w:val="Footer"/>
      <w:jc w:val="center"/>
      <w:rPr/>
    </w:pPr>
    <w:r>
      <w:rPr/>
      <w:t>Rua Dr. Mário Corrêa, nº 452, Centro – CEP: 78.245-000 | Fone: (65) 3259-1136</w:t>
    </w:r>
  </w:p>
  <w:p>
    <w:pPr>
      <w:pStyle w:val="Footer"/>
      <w:jc w:val="center"/>
      <w:rPr/>
    </w:pPr>
    <w:hyperlink r:id="rId1">
      <w:r>
        <w:rPr>
          <w:rStyle w:val="Hyperlink"/>
        </w:rPr>
        <w:t>www.vilabeladasantissimatrindade.mt.gov.br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1" name="WordPictureWatermark1676420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16764204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764204" o:spid="shape_0" stroked="f" o:allowincell="f" style="position:absolute;margin-left:0.05pt;margin-top:0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3" name="WordPictureWatermark16764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6764205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6764205" o:spid="shape_0" stroked="f" o:allowincell="f" style="position:absolute;margin-left:0.05pt;margin-top:195.25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5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8135" cy="3048635"/>
              <wp:effectExtent l="0" t="0" r="0" b="0"/>
              <wp:wrapNone/>
              <wp:docPr id="6" name="WordPictureWatermark1676420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16764205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8200" cy="3048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6764205" o:spid="shape_0" stroked="f" o:allowincell="f" style="position:absolute;margin-left:0.05pt;margin-top:195.25pt;width:425pt;height:240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-27305</wp:posOffset>
          </wp:positionH>
          <wp:positionV relativeFrom="margin">
            <wp:posOffset>-1333500</wp:posOffset>
          </wp:positionV>
          <wp:extent cx="676910" cy="1104265"/>
          <wp:effectExtent l="0" t="0" r="0" b="0"/>
          <wp:wrapNone/>
          <wp:docPr id="8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PREFEITURA MUN. DE VILA BELA DA SS. TRINDADE – MT</w:t>
    </w:r>
  </w:p>
  <w:p>
    <w:pPr>
      <w:pStyle w:val="Normal"/>
      <w:jc w:val="center"/>
      <w:rPr>
        <w:rFonts w:ascii="Arial" w:hAnsi="Arial" w:eastAsia="Times New Roman" w:cs="Times New Roman"/>
        <w:b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color w:val="002060"/>
        <w:kern w:val="0"/>
        <w:lang w:eastAsia="pt-BR"/>
        <w14:ligatures w14:val="none"/>
      </w:rPr>
      <w:t>ESTADO DE MATO GROSSO | BERÇO DO ESTADO |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lang w:eastAsia="pt-BR"/>
        <w14:ligatures w14:val="none"/>
      </w:rPr>
      <w:t>GESTÃO 2025/2028</w:t>
    </w:r>
  </w:p>
  <w:p>
    <w:pPr>
      <w:pStyle w:val="Normal"/>
      <w:jc w:val="center"/>
      <w:rPr>
        <w:rFonts w:ascii="Arial" w:hAnsi="Arial" w:eastAsia="Times New Roman" w:cs="Times New Roman"/>
        <w:b/>
        <w:bCs/>
        <w:color w:val="002060"/>
        <w:kern w:val="0"/>
        <w:sz w:val="36"/>
        <w:szCs w:val="36"/>
        <w:lang w:eastAsia="pt-BR"/>
        <w14:ligatures w14:val="none"/>
      </w:rPr>
    </w:pPr>
    <w:r>
      <w:rPr>
        <w:rFonts w:eastAsia="Times New Roman" w:cs="Times New Roman" w:ascii="Arial" w:hAnsi="Arial"/>
        <w:b/>
        <w:bCs/>
        <w:color w:val="002060"/>
        <w:kern w:val="0"/>
        <w:sz w:val="36"/>
        <w:szCs w:val="36"/>
        <w:lang w:eastAsia="pt-BR"/>
        <w14:ligatures w14:val="none"/>
      </w:rPr>
      <w:t>_______________________________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143ab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43ab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43a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43a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43a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43a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43a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43ab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43ab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43ab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accent1" w:themeShade="bf" w:val="2E74B5"/>
    </w:rPr>
  </w:style>
  <w:style w:type="character" w:styleId="Ttulo5Char" w:customStyle="1">
    <w:name w:val="Título 5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accent1" w:themeShade="bf" w:val="2E74B5"/>
    </w:rPr>
  </w:style>
  <w:style w:type="character" w:styleId="Ttulo6Char" w:customStyle="1">
    <w:name w:val="Título 6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143ab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143ab3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143ab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43ab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43ab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43ab3"/>
    <w:rPr>
      <w:i/>
      <w:iCs/>
      <w:color w:themeColor="accent1" w:themeShade="bf" w:val="2E74B5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43ab3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143ab3"/>
    <w:rPr>
      <w:b/>
      <w:bCs/>
      <w:smallCaps/>
      <w:color w:themeColor="accent1" w:themeShade="bf" w:val="2E74B5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143ab3"/>
    <w:rPr/>
  </w:style>
  <w:style w:type="character" w:styleId="RodapChar" w:customStyle="1">
    <w:name w:val="Rodapé Char"/>
    <w:basedOn w:val="DefaultParagraphFont"/>
    <w:uiPriority w:val="99"/>
    <w:qFormat/>
    <w:rsid w:val="00143ab3"/>
    <w:rPr/>
  </w:style>
  <w:style w:type="character" w:styleId="Hyperlink">
    <w:name w:val="Hyperlink"/>
    <w:basedOn w:val="DefaultParagraphFont"/>
    <w:uiPriority w:val="99"/>
    <w:unhideWhenUsed/>
    <w:rsid w:val="00e66a1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66a12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143ab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43ab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43ab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43ab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43a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43a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259b4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../AppData/Local/Temp/pid-1780/www.vilabeladasantissimatrindade.mt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LibreOffice/25.2.1.2$Windows_X86_64 LibreOffice_project/d3abf4aee5fd705e4a92bba33a32f40bc4e56f49</Application>
  <AppVersion>15.0000</AppVersion>
  <Pages>1</Pages>
  <Words>74</Words>
  <Characters>488</Characters>
  <CharactersWithSpaces>554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2025-03-10T15:54:00Z</dcterms:created>
  <dc:creator>D2507</dc:creator>
  <dc:description/>
  <dc:language>pt-BR</dc:language>
  <cp:lastModifiedBy/>
  <cp:lastPrinted>2025-03-10T13:12:41Z</cp:lastPrinted>
  <dcterms:modified xsi:type="dcterms:W3CDTF">2025-03-10T13:46:14Z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